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CED90" w14:textId="62E460DE" w:rsidR="001857AB" w:rsidRPr="00EB39A9" w:rsidRDefault="001857AB" w:rsidP="00EB39A9">
      <w:pPr>
        <w:spacing w:line="276" w:lineRule="auto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Popis zgrada za koje se imenuje prinudni upravitelj</w:t>
      </w:r>
      <w:r w:rsidR="00CF13F9" w:rsidRPr="00EB39A9">
        <w:rPr>
          <w:rFonts w:ascii="Calibri" w:hAnsi="Calibri" w:cs="Calibri"/>
          <w:sz w:val="24"/>
          <w:szCs w:val="24"/>
        </w:rPr>
        <w:t>:</w:t>
      </w:r>
    </w:p>
    <w:p w14:paraId="296EC312" w14:textId="01675583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Alojzija Stepinca br. 21, k.č.br. 1559, k.o. Požega</w:t>
      </w:r>
    </w:p>
    <w:p w14:paraId="193E5F7C" w14:textId="29686DE6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Alojzija Stepinca br. 4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>k.č.br. 1508/5, k.o. Požega</w:t>
      </w:r>
    </w:p>
    <w:p w14:paraId="08E1D8A4" w14:textId="5592F71F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 xml:space="preserve">Dragutina Lermana </w:t>
      </w:r>
      <w:r w:rsidR="00CF13F9" w:rsidRPr="00EB39A9">
        <w:rPr>
          <w:rFonts w:ascii="Calibri" w:hAnsi="Calibri" w:cs="Calibri"/>
          <w:sz w:val="24"/>
          <w:szCs w:val="24"/>
        </w:rPr>
        <w:t xml:space="preserve">br. </w:t>
      </w:r>
      <w:r w:rsidRPr="00EB39A9">
        <w:rPr>
          <w:rFonts w:ascii="Calibri" w:hAnsi="Calibri" w:cs="Calibri"/>
          <w:sz w:val="24"/>
          <w:szCs w:val="24"/>
        </w:rPr>
        <w:t>8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>k.č.br.  1971/1, k.o. Požega</w:t>
      </w:r>
    </w:p>
    <w:p w14:paraId="5B40AEB8" w14:textId="18AA6C36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 xml:space="preserve">Trg Sv. Trojstva </w:t>
      </w:r>
      <w:r w:rsidR="00CF13F9" w:rsidRPr="00EB39A9">
        <w:rPr>
          <w:rFonts w:ascii="Calibri" w:hAnsi="Calibri" w:cs="Calibri"/>
          <w:sz w:val="24"/>
          <w:szCs w:val="24"/>
        </w:rPr>
        <w:t xml:space="preserve">br. </w:t>
      </w:r>
      <w:r w:rsidRPr="00EB39A9">
        <w:rPr>
          <w:rFonts w:ascii="Calibri" w:hAnsi="Calibri" w:cs="Calibri"/>
          <w:sz w:val="24"/>
          <w:szCs w:val="24"/>
        </w:rPr>
        <w:t>15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>k.č.br 1963, k.o. Požega</w:t>
      </w:r>
    </w:p>
    <w:p w14:paraId="5B7BA9F3" w14:textId="39CFF0FD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Miroslava Kraljevića 1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>k.č.br. 1437, k.o. Požega</w:t>
      </w:r>
    </w:p>
    <w:p w14:paraId="3233B8B4" w14:textId="5FEA19E3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Bana Tome Erdodyja  Bakača br. 8,10,12,14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 xml:space="preserve">k.č.br. 341/2, k.o. Požega </w:t>
      </w:r>
    </w:p>
    <w:p w14:paraId="05419AAD" w14:textId="09B6F385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Bana Tome Erdodyja  Bakača br. 16,18,20,22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>k.č.br. 341/13, k.o. Požega</w:t>
      </w:r>
    </w:p>
    <w:p w14:paraId="40D784B0" w14:textId="181856AA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Bana Tome Erdodyja  Bakača br. 24,26,28,30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>k.č.br. 341/14, k.o. Požega</w:t>
      </w:r>
    </w:p>
    <w:p w14:paraId="270A235D" w14:textId="3CC3F98D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Bana Tome Erdodyja  Bakača br. 32,34,36,38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>k.č.br. 341/15, k.o. Požega</w:t>
      </w:r>
    </w:p>
    <w:p w14:paraId="4AFB6EF1" w14:textId="5A7FDF23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Janka Matka br. 22,24,26,28</w:t>
      </w:r>
      <w:r w:rsidR="00E341FA" w:rsidRPr="00EB39A9">
        <w:rPr>
          <w:rFonts w:ascii="Calibri" w:hAnsi="Calibri" w:cs="Calibri"/>
          <w:sz w:val="24"/>
          <w:szCs w:val="24"/>
        </w:rPr>
        <w:t>,</w:t>
      </w:r>
      <w:r w:rsidRPr="00EB39A9">
        <w:rPr>
          <w:rFonts w:ascii="Calibri" w:hAnsi="Calibri" w:cs="Calibri"/>
          <w:sz w:val="24"/>
          <w:szCs w:val="24"/>
        </w:rPr>
        <w:t xml:space="preserve"> k.č.br. 4999/9, k.o. Požega</w:t>
      </w:r>
    </w:p>
    <w:p w14:paraId="2ADBEA52" w14:textId="76A0315B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Janka Matka br. 30,32,34,36</w:t>
      </w:r>
      <w:r w:rsidR="00E341FA" w:rsidRPr="00EB39A9">
        <w:rPr>
          <w:rFonts w:ascii="Calibri" w:hAnsi="Calibri" w:cs="Calibri"/>
          <w:sz w:val="24"/>
          <w:szCs w:val="24"/>
        </w:rPr>
        <w:t>,</w:t>
      </w:r>
      <w:r w:rsidRPr="00EB39A9">
        <w:rPr>
          <w:rFonts w:ascii="Calibri" w:hAnsi="Calibri" w:cs="Calibri"/>
          <w:sz w:val="24"/>
          <w:szCs w:val="24"/>
        </w:rPr>
        <w:t xml:space="preserve"> k.č.br. 4999/10, k.o. Požega</w:t>
      </w:r>
    </w:p>
    <w:p w14:paraId="51B90C4D" w14:textId="7A92629F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Janka Matka br. 10,12,14,16</w:t>
      </w:r>
      <w:r w:rsidR="00E341FA" w:rsidRPr="00EB39A9">
        <w:rPr>
          <w:rFonts w:ascii="Calibri" w:hAnsi="Calibri" w:cs="Calibri"/>
          <w:sz w:val="24"/>
          <w:szCs w:val="24"/>
        </w:rPr>
        <w:t>,</w:t>
      </w:r>
      <w:r w:rsidRPr="00EB39A9">
        <w:rPr>
          <w:rFonts w:ascii="Calibri" w:hAnsi="Calibri" w:cs="Calibri"/>
          <w:sz w:val="24"/>
          <w:szCs w:val="24"/>
        </w:rPr>
        <w:t xml:space="preserve"> k.č.br. 4999/6, k.o. Požega</w:t>
      </w:r>
    </w:p>
    <w:p w14:paraId="4319CEDF" w14:textId="2D3D48E9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Eugena Podubskog br. 1a,1b,1c,1d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 xml:space="preserve"> k.č.br. 731/54, k.o. Požega</w:t>
      </w:r>
    </w:p>
    <w:p w14:paraId="5022263D" w14:textId="7E75FAB3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Zelena br. 45,47,49,51,53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>k.č.br 731/54, k.o. Požega</w:t>
      </w:r>
    </w:p>
    <w:p w14:paraId="4921DB36" w14:textId="3FA0489A" w:rsidR="001857AB" w:rsidRPr="00EB39A9" w:rsidRDefault="001857AB" w:rsidP="00EB39A9">
      <w:pPr>
        <w:numPr>
          <w:ilvl w:val="0"/>
          <w:numId w:val="1"/>
        </w:numPr>
        <w:spacing w:after="120" w:line="240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Zelena br. 28</w:t>
      </w:r>
      <w:r w:rsidR="00CF13F9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 xml:space="preserve">k.č.br.731/50, k.o. Požega </w:t>
      </w:r>
    </w:p>
    <w:p w14:paraId="1C13615D" w14:textId="17EA9B20" w:rsidR="001857AB" w:rsidRPr="00EB39A9" w:rsidRDefault="001857AB" w:rsidP="00EB39A9">
      <w:pPr>
        <w:pStyle w:val="Odlomakpopisa"/>
        <w:numPr>
          <w:ilvl w:val="0"/>
          <w:numId w:val="1"/>
        </w:numPr>
        <w:spacing w:after="120" w:line="240" w:lineRule="auto"/>
        <w:ind w:left="567" w:hanging="425"/>
        <w:contextualSpacing w:val="0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Zelena 31,33,37,41, k.o. Požega</w:t>
      </w:r>
    </w:p>
    <w:p w14:paraId="252E2972" w14:textId="025CED7E" w:rsidR="001857AB" w:rsidRPr="00EB39A9" w:rsidRDefault="001857AB" w:rsidP="00EB39A9">
      <w:pPr>
        <w:pStyle w:val="Odlomakpopisa"/>
        <w:numPr>
          <w:ilvl w:val="0"/>
          <w:numId w:val="1"/>
        </w:numPr>
        <w:spacing w:after="120" w:line="240" w:lineRule="auto"/>
        <w:ind w:left="567" w:hanging="425"/>
        <w:contextualSpacing w:val="0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Ivana Gundulića 11 A,B,C,D</w:t>
      </w:r>
      <w:r w:rsidR="004E45D0" w:rsidRPr="00EB39A9">
        <w:rPr>
          <w:rFonts w:ascii="Calibri" w:hAnsi="Calibri" w:cs="Calibri"/>
          <w:sz w:val="24"/>
          <w:szCs w:val="24"/>
        </w:rPr>
        <w:t>, k.č.br. 4992/11, k.o. Požega i Marije Jurić Zagorke</w:t>
      </w:r>
      <w:r w:rsidRPr="00EB39A9">
        <w:rPr>
          <w:rFonts w:ascii="Calibri" w:hAnsi="Calibri" w:cs="Calibri"/>
          <w:sz w:val="24"/>
          <w:szCs w:val="24"/>
        </w:rPr>
        <w:t xml:space="preserve"> 1, </w:t>
      </w:r>
      <w:r w:rsidR="004E45D0" w:rsidRPr="00EB39A9">
        <w:rPr>
          <w:rFonts w:ascii="Calibri" w:hAnsi="Calibri" w:cs="Calibri"/>
          <w:sz w:val="24"/>
          <w:szCs w:val="24"/>
        </w:rPr>
        <w:t>k.č.br. 4992/11</w:t>
      </w:r>
      <w:r w:rsidR="005F01B1" w:rsidRPr="00EB39A9">
        <w:rPr>
          <w:rFonts w:ascii="Calibri" w:hAnsi="Calibri" w:cs="Calibri"/>
          <w:sz w:val="24"/>
          <w:szCs w:val="24"/>
        </w:rPr>
        <w:t xml:space="preserve">, </w:t>
      </w:r>
      <w:r w:rsidRPr="00EB39A9">
        <w:rPr>
          <w:rFonts w:ascii="Calibri" w:hAnsi="Calibri" w:cs="Calibri"/>
          <w:sz w:val="24"/>
          <w:szCs w:val="24"/>
        </w:rPr>
        <w:t>k.o. Požega</w:t>
      </w:r>
    </w:p>
    <w:p w14:paraId="74B3EDE9" w14:textId="0045CB6A" w:rsidR="001857AB" w:rsidRPr="00EB39A9" w:rsidRDefault="001857AB" w:rsidP="00EB39A9">
      <w:pPr>
        <w:pStyle w:val="Odlomakpopisa"/>
        <w:numPr>
          <w:ilvl w:val="0"/>
          <w:numId w:val="1"/>
        </w:numPr>
        <w:spacing w:after="120" w:line="240" w:lineRule="auto"/>
        <w:ind w:left="567" w:hanging="425"/>
        <w:contextualSpacing w:val="0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Zrinska 49,</w:t>
      </w:r>
      <w:r w:rsidR="00E95A15" w:rsidRPr="00EB39A9">
        <w:rPr>
          <w:rFonts w:ascii="Calibri" w:hAnsi="Calibri" w:cs="Calibri"/>
          <w:sz w:val="24"/>
          <w:szCs w:val="24"/>
        </w:rPr>
        <w:t xml:space="preserve"> k.č.br. 102,</w:t>
      </w:r>
      <w:r w:rsidRPr="00EB39A9">
        <w:rPr>
          <w:rFonts w:ascii="Calibri" w:hAnsi="Calibri" w:cs="Calibri"/>
          <w:sz w:val="24"/>
          <w:szCs w:val="24"/>
        </w:rPr>
        <w:t xml:space="preserve"> k.o. Požega</w:t>
      </w:r>
    </w:p>
    <w:p w14:paraId="59A675A0" w14:textId="31FC93A5" w:rsidR="001857AB" w:rsidRPr="00EB39A9" w:rsidRDefault="001857AB" w:rsidP="00EB39A9">
      <w:pPr>
        <w:pStyle w:val="Odlomakpopisa"/>
        <w:numPr>
          <w:ilvl w:val="0"/>
          <w:numId w:val="1"/>
        </w:numPr>
        <w:spacing w:after="120" w:line="240" w:lineRule="auto"/>
        <w:ind w:left="567" w:hanging="425"/>
        <w:contextualSpacing w:val="0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 xml:space="preserve">Vjekoslava Babukića 2, </w:t>
      </w:r>
      <w:r w:rsidR="00D35626" w:rsidRPr="00EB39A9">
        <w:rPr>
          <w:rFonts w:ascii="Calibri" w:hAnsi="Calibri" w:cs="Calibri"/>
          <w:sz w:val="24"/>
          <w:szCs w:val="24"/>
        </w:rPr>
        <w:t xml:space="preserve">k.č.br. 1200/1, </w:t>
      </w:r>
      <w:r w:rsidRPr="00EB39A9">
        <w:rPr>
          <w:rFonts w:ascii="Calibri" w:hAnsi="Calibri" w:cs="Calibri"/>
          <w:sz w:val="24"/>
          <w:szCs w:val="24"/>
        </w:rPr>
        <w:t xml:space="preserve">k.o. Požega </w:t>
      </w:r>
    </w:p>
    <w:p w14:paraId="5AA407CB" w14:textId="0A8EE975" w:rsidR="001857AB" w:rsidRPr="00EB39A9" w:rsidRDefault="001857AB" w:rsidP="00EB39A9">
      <w:pPr>
        <w:pStyle w:val="Odlomakpopisa"/>
        <w:numPr>
          <w:ilvl w:val="0"/>
          <w:numId w:val="1"/>
        </w:numPr>
        <w:spacing w:after="120" w:line="240" w:lineRule="auto"/>
        <w:ind w:left="567" w:hanging="425"/>
        <w:contextualSpacing w:val="0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Osječka 47</w:t>
      </w:r>
      <w:r w:rsidR="00D35626" w:rsidRPr="00EB39A9">
        <w:rPr>
          <w:rFonts w:ascii="Calibri" w:hAnsi="Calibri" w:cs="Calibri"/>
          <w:sz w:val="24"/>
          <w:szCs w:val="24"/>
        </w:rPr>
        <w:t xml:space="preserve">, k.č.br. </w:t>
      </w:r>
      <w:r w:rsidRPr="00EB39A9">
        <w:rPr>
          <w:rFonts w:ascii="Calibri" w:hAnsi="Calibri" w:cs="Calibri"/>
          <w:sz w:val="24"/>
          <w:szCs w:val="24"/>
        </w:rPr>
        <w:t>443, k.o. Požega</w:t>
      </w:r>
    </w:p>
    <w:p w14:paraId="4E44591F" w14:textId="381C0FD0" w:rsidR="001857AB" w:rsidRPr="00EB39A9" w:rsidRDefault="001857AB" w:rsidP="00EB39A9">
      <w:pPr>
        <w:pStyle w:val="Odlomakpopisa"/>
        <w:numPr>
          <w:ilvl w:val="0"/>
          <w:numId w:val="1"/>
        </w:numPr>
        <w:spacing w:after="120" w:line="240" w:lineRule="auto"/>
        <w:ind w:left="567" w:hanging="425"/>
        <w:contextualSpacing w:val="0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Kralja Držislava 25-27</w:t>
      </w:r>
      <w:r w:rsidR="00D35626" w:rsidRPr="00EB39A9">
        <w:rPr>
          <w:rFonts w:ascii="Calibri" w:hAnsi="Calibri" w:cs="Calibri"/>
          <w:sz w:val="24"/>
          <w:szCs w:val="24"/>
        </w:rPr>
        <w:t xml:space="preserve">, k.č.br. </w:t>
      </w:r>
      <w:r w:rsidRPr="00EB39A9">
        <w:rPr>
          <w:rFonts w:ascii="Calibri" w:hAnsi="Calibri" w:cs="Calibri"/>
          <w:sz w:val="24"/>
          <w:szCs w:val="24"/>
        </w:rPr>
        <w:t>355/4, k.o. Požega</w:t>
      </w:r>
    </w:p>
    <w:p w14:paraId="673EE5C3" w14:textId="6F4BA23B" w:rsidR="001857AB" w:rsidRPr="00EB39A9" w:rsidRDefault="001857AB" w:rsidP="00EB39A9">
      <w:pPr>
        <w:pStyle w:val="Odlomakpopisa"/>
        <w:numPr>
          <w:ilvl w:val="0"/>
          <w:numId w:val="1"/>
        </w:numPr>
        <w:spacing w:after="120" w:line="240" w:lineRule="auto"/>
        <w:ind w:left="567" w:hanging="425"/>
        <w:contextualSpacing w:val="0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Antuna Kanižlića 4</w:t>
      </w:r>
      <w:r w:rsidR="00D35626" w:rsidRPr="00EB39A9">
        <w:rPr>
          <w:rFonts w:ascii="Calibri" w:hAnsi="Calibri" w:cs="Calibri"/>
          <w:sz w:val="24"/>
          <w:szCs w:val="24"/>
        </w:rPr>
        <w:t xml:space="preserve">, k.č.br. </w:t>
      </w:r>
      <w:r w:rsidRPr="00EB39A9">
        <w:rPr>
          <w:rFonts w:ascii="Calibri" w:hAnsi="Calibri" w:cs="Calibri"/>
          <w:sz w:val="24"/>
          <w:szCs w:val="24"/>
        </w:rPr>
        <w:t>1935, k.o. Požega</w:t>
      </w:r>
    </w:p>
    <w:p w14:paraId="71ACE8D9" w14:textId="242B8C28" w:rsidR="001857AB" w:rsidRPr="00EB39A9" w:rsidRDefault="001857AB" w:rsidP="00EB39A9">
      <w:pPr>
        <w:pStyle w:val="Odlomakpopisa"/>
        <w:numPr>
          <w:ilvl w:val="0"/>
          <w:numId w:val="1"/>
        </w:numPr>
        <w:spacing w:after="120" w:line="240" w:lineRule="auto"/>
        <w:ind w:left="567" w:hanging="425"/>
        <w:contextualSpacing w:val="0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Bana Josipa Jelačića 82</w:t>
      </w:r>
      <w:r w:rsidR="00D35626" w:rsidRPr="00EB39A9">
        <w:rPr>
          <w:rFonts w:ascii="Calibri" w:hAnsi="Calibri" w:cs="Calibri"/>
          <w:sz w:val="24"/>
          <w:szCs w:val="24"/>
        </w:rPr>
        <w:t>, k.č.br.</w:t>
      </w:r>
      <w:r w:rsidRPr="00EB39A9">
        <w:rPr>
          <w:rFonts w:ascii="Calibri" w:hAnsi="Calibri" w:cs="Calibri"/>
          <w:sz w:val="24"/>
          <w:szCs w:val="24"/>
        </w:rPr>
        <w:t xml:space="preserve"> 4097, k.o. Požega</w:t>
      </w:r>
    </w:p>
    <w:p w14:paraId="196AE5ED" w14:textId="02D0D5F1" w:rsidR="001857AB" w:rsidRPr="00EB39A9" w:rsidRDefault="001857AB" w:rsidP="001857AB">
      <w:pPr>
        <w:pStyle w:val="Odlomakpopisa"/>
        <w:numPr>
          <w:ilvl w:val="0"/>
          <w:numId w:val="1"/>
        </w:numPr>
        <w:spacing w:after="0" w:line="276" w:lineRule="auto"/>
        <w:ind w:left="567" w:hanging="425"/>
        <w:rPr>
          <w:rFonts w:ascii="Calibri" w:hAnsi="Calibri" w:cs="Calibri"/>
          <w:sz w:val="24"/>
          <w:szCs w:val="24"/>
        </w:rPr>
      </w:pPr>
      <w:r w:rsidRPr="00EB39A9">
        <w:rPr>
          <w:rFonts w:ascii="Calibri" w:hAnsi="Calibri" w:cs="Calibri"/>
          <w:sz w:val="24"/>
          <w:szCs w:val="24"/>
        </w:rPr>
        <w:t>Svetog Florijana 9</w:t>
      </w:r>
      <w:r w:rsidR="00D35626" w:rsidRPr="00EB39A9">
        <w:rPr>
          <w:rFonts w:ascii="Calibri" w:hAnsi="Calibri" w:cs="Calibri"/>
          <w:sz w:val="24"/>
          <w:szCs w:val="24"/>
        </w:rPr>
        <w:t xml:space="preserve">, k.č.br. </w:t>
      </w:r>
      <w:r w:rsidRPr="00EB39A9">
        <w:rPr>
          <w:rFonts w:ascii="Calibri" w:hAnsi="Calibri" w:cs="Calibri"/>
          <w:sz w:val="24"/>
          <w:szCs w:val="24"/>
        </w:rPr>
        <w:t>1392, k.o. Požega</w:t>
      </w:r>
    </w:p>
    <w:sectPr w:rsidR="001857AB" w:rsidRPr="00EB3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E4047"/>
    <w:multiLevelType w:val="hybridMultilevel"/>
    <w:tmpl w:val="073022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407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AB"/>
    <w:rsid w:val="001857AB"/>
    <w:rsid w:val="003C5FF9"/>
    <w:rsid w:val="004D7774"/>
    <w:rsid w:val="004E45D0"/>
    <w:rsid w:val="005F01B1"/>
    <w:rsid w:val="00A81A52"/>
    <w:rsid w:val="00CF13F9"/>
    <w:rsid w:val="00D35626"/>
    <w:rsid w:val="00E341FA"/>
    <w:rsid w:val="00E95A15"/>
    <w:rsid w:val="00EB39A9"/>
    <w:rsid w:val="00F0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C9FAB"/>
  <w15:chartTrackingRefBased/>
  <w15:docId w15:val="{6E95DFB9-45C6-4E50-BE88-25B27D0E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7AB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85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85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85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85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85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85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85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85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85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85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85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85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857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857A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857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857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857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857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85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8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85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85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5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857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857A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857A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85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857A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857A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1857A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Miličević</dc:creator>
  <cp:keywords/>
  <dc:description/>
  <cp:lastModifiedBy>Mario Krizanac</cp:lastModifiedBy>
  <cp:revision>7</cp:revision>
  <cp:lastPrinted>2026-10-23T07:33:00Z</cp:lastPrinted>
  <dcterms:created xsi:type="dcterms:W3CDTF">2026-10-23T07:21:00Z</dcterms:created>
  <dcterms:modified xsi:type="dcterms:W3CDTF">2026-10-23T11:37:00Z</dcterms:modified>
</cp:coreProperties>
</file>